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AE" w:rsidRDefault="00C145AE" w:rsidP="00C145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Муниципальное автономное дошкольное образовательное учреждение</w:t>
      </w:r>
    </w:p>
    <w:p w:rsidR="00C145AE" w:rsidRDefault="00C145AE" w:rsidP="00C145A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детский сад № 14 г. Липецка</w:t>
      </w:r>
    </w:p>
    <w:p w:rsidR="00C145AE" w:rsidRDefault="00C145AE" w:rsidP="00C145A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1020445</wp:posOffset>
            </wp:positionV>
            <wp:extent cx="1238250" cy="856615"/>
            <wp:effectExtent l="19050" t="0" r="0" b="0"/>
            <wp:wrapTight wrapText="bothSides">
              <wp:wrapPolygon edited="0">
                <wp:start x="-332" y="0"/>
                <wp:lineTo x="-332" y="21136"/>
                <wp:lineTo x="21600" y="21136"/>
                <wp:lineTo x="21600" y="0"/>
                <wp:lineTo x="-33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145AE" w:rsidRDefault="00C145AE" w:rsidP="00C145AE"/>
    <w:p w:rsidR="00C145AE" w:rsidRDefault="00C145AE" w:rsidP="00C145AE"/>
    <w:p w:rsidR="00C145AE" w:rsidRDefault="00C145AE" w:rsidP="00C145AE"/>
    <w:p w:rsidR="00C145AE" w:rsidRDefault="00C145AE" w:rsidP="00C145AE"/>
    <w:p w:rsidR="00C145AE" w:rsidRDefault="00C145AE" w:rsidP="00C145AE"/>
    <w:p w:rsidR="00C145AE" w:rsidRDefault="00C145AE" w:rsidP="00C145AE"/>
    <w:p w:rsidR="00C145AE" w:rsidRDefault="00C145AE" w:rsidP="00C145AE"/>
    <w:p w:rsidR="00C145AE" w:rsidRDefault="00C145AE" w:rsidP="00C145AE"/>
    <w:p w:rsidR="00C145AE" w:rsidRDefault="00C145AE" w:rsidP="00C145AE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</w:rPr>
        <w:t>Консультация для родителей «Игры по дороге домой»</w:t>
      </w: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Воспитатель:</w:t>
      </w:r>
    </w:p>
    <w:p w:rsidR="00C145AE" w:rsidRDefault="00C145AE" w:rsidP="00C145A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Знаменщикова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 xml:space="preserve"> Л.А.</w:t>
      </w:r>
    </w:p>
    <w:p w:rsidR="00C145AE" w:rsidRDefault="00C145AE" w:rsidP="00C145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C145AE" w:rsidRDefault="00C145AE" w:rsidP="00C145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Липецк 2024г.</w:t>
      </w:r>
      <w:r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B0978">
        <w:rPr>
          <w:rStyle w:val="c0"/>
          <w:color w:val="000000"/>
          <w:sz w:val="28"/>
          <w:szCs w:val="28"/>
        </w:rPr>
        <w:lastRenderedPageBreak/>
        <w:t xml:space="preserve">Очень многие родители думают, что у них совершенно не хватает времени на развивающие занятия с ребенком. В современном мире у взрослых так много дел, что иногда приходится делать несколько дел одновременно. Но </w:t>
      </w:r>
      <w:proofErr w:type="gramStart"/>
      <w:r w:rsidRPr="004B0978">
        <w:rPr>
          <w:rStyle w:val="c0"/>
          <w:color w:val="000000"/>
          <w:sz w:val="28"/>
          <w:szCs w:val="28"/>
        </w:rPr>
        <w:t>почему</w:t>
      </w:r>
      <w:proofErr w:type="gramEnd"/>
      <w:r w:rsidRPr="004B0978">
        <w:rPr>
          <w:rStyle w:val="c0"/>
          <w:color w:val="000000"/>
          <w:sz w:val="28"/>
          <w:szCs w:val="28"/>
        </w:rPr>
        <w:t xml:space="preserve"> же способность выполнять несколько задач сразу не применить в отношении своего малыша, ведь это может быть не только полезным, но и интересным как для ребенка, так и для взрослого.  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978">
        <w:rPr>
          <w:rStyle w:val="c0"/>
          <w:color w:val="000000"/>
          <w:sz w:val="28"/>
          <w:szCs w:val="28"/>
        </w:rPr>
        <w:t xml:space="preserve">Забирая своего ребенка из детского сада, мы расспрашиваем его, как прошел его день, что он ел, с кем играл, что нового узнал, но, как правило, у нас достаточно времени, чтобы превратить этот разговор в увлекательную, развивающую, интересную игру. Дорога домой станет интереснее, если совместить ее с </w:t>
      </w:r>
      <w:r w:rsidR="00D863FF" w:rsidRPr="004B0978">
        <w:rPr>
          <w:rStyle w:val="c0"/>
          <w:color w:val="000000"/>
          <w:sz w:val="28"/>
          <w:szCs w:val="28"/>
        </w:rPr>
        <w:t>игрой.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978">
        <w:rPr>
          <w:rStyle w:val="c1"/>
          <w:color w:val="111111"/>
          <w:sz w:val="28"/>
          <w:szCs w:val="28"/>
        </w:rPr>
        <w:t xml:space="preserve">1. </w:t>
      </w:r>
      <w:r w:rsidR="00D863FF" w:rsidRPr="004B0978">
        <w:rPr>
          <w:rStyle w:val="c1"/>
          <w:color w:val="111111"/>
          <w:sz w:val="28"/>
          <w:szCs w:val="28"/>
        </w:rPr>
        <w:t>Если мама устала и хочет быстрее дойти до дома, то маленькая хитрость под названием</w:t>
      </w:r>
      <w:r w:rsidRPr="004B0978">
        <w:rPr>
          <w:rStyle w:val="c1"/>
          <w:color w:val="111111"/>
          <w:sz w:val="28"/>
          <w:szCs w:val="28"/>
        </w:rPr>
        <w:t> </w:t>
      </w:r>
      <w:r w:rsidRPr="004B0978">
        <w:rPr>
          <w:rStyle w:val="c4"/>
          <w:b/>
          <w:bCs/>
          <w:color w:val="111111"/>
          <w:sz w:val="28"/>
          <w:szCs w:val="28"/>
        </w:rPr>
        <w:t xml:space="preserve">«Кто быстрее добежит </w:t>
      </w:r>
      <w:proofErr w:type="gramStart"/>
      <w:r w:rsidRPr="004B0978">
        <w:rPr>
          <w:rStyle w:val="c4"/>
          <w:b/>
          <w:bCs/>
          <w:color w:val="111111"/>
          <w:sz w:val="28"/>
          <w:szCs w:val="28"/>
        </w:rPr>
        <w:t>до</w:t>
      </w:r>
      <w:proofErr w:type="gramEnd"/>
      <w:r w:rsidRPr="004B0978">
        <w:rPr>
          <w:rStyle w:val="c4"/>
          <w:b/>
          <w:bCs/>
          <w:color w:val="111111"/>
          <w:sz w:val="28"/>
          <w:szCs w:val="28"/>
        </w:rPr>
        <w:t>…»</w:t>
      </w:r>
      <w:r w:rsidR="00D863FF" w:rsidRPr="004B0978">
        <w:rPr>
          <w:rStyle w:val="c4"/>
          <w:b/>
          <w:bCs/>
          <w:color w:val="111111"/>
          <w:sz w:val="28"/>
          <w:szCs w:val="28"/>
        </w:rPr>
        <w:t xml:space="preserve"> </w:t>
      </w:r>
      <w:r w:rsidR="00D863FF" w:rsidRPr="004B0978">
        <w:rPr>
          <w:rStyle w:val="c4"/>
          <w:bCs/>
          <w:color w:val="111111"/>
          <w:sz w:val="28"/>
          <w:szCs w:val="28"/>
        </w:rPr>
        <w:t>поможет</w:t>
      </w:r>
      <w:r w:rsidR="00D863FF" w:rsidRPr="004B0978">
        <w:rPr>
          <w:rStyle w:val="c4"/>
          <w:b/>
          <w:bCs/>
          <w:color w:val="111111"/>
          <w:sz w:val="28"/>
          <w:szCs w:val="28"/>
        </w:rPr>
        <w:t xml:space="preserve"> </w:t>
      </w:r>
      <w:r w:rsidR="00D863FF" w:rsidRPr="004B0978">
        <w:rPr>
          <w:rStyle w:val="c4"/>
          <w:bCs/>
          <w:color w:val="111111"/>
          <w:sz w:val="28"/>
          <w:szCs w:val="28"/>
        </w:rPr>
        <w:t>весело ускорить темп</w:t>
      </w:r>
      <w:r w:rsidRPr="004B0978">
        <w:rPr>
          <w:rStyle w:val="c4"/>
          <w:b/>
          <w:bCs/>
          <w:color w:val="111111"/>
          <w:sz w:val="28"/>
          <w:szCs w:val="28"/>
        </w:rPr>
        <w:t>.</w:t>
      </w:r>
      <w:r w:rsidRPr="004B0978">
        <w:rPr>
          <w:rStyle w:val="c1"/>
          <w:color w:val="111111"/>
          <w:sz w:val="28"/>
          <w:szCs w:val="28"/>
        </w:rPr>
        <w:t> Выберите объект, до которого будете соревноваться по ходу движения. На старт, внимание, марш! Физическая активность и соревновательный дух окончательно разбудят ребёнка и подарят весёлое настроение.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978">
        <w:rPr>
          <w:rStyle w:val="c1"/>
          <w:color w:val="111111"/>
          <w:sz w:val="28"/>
          <w:szCs w:val="28"/>
        </w:rPr>
        <w:t xml:space="preserve">2. </w:t>
      </w:r>
      <w:r w:rsidR="00D863FF" w:rsidRPr="004B0978">
        <w:rPr>
          <w:rStyle w:val="c1"/>
          <w:color w:val="111111"/>
          <w:sz w:val="28"/>
          <w:szCs w:val="28"/>
        </w:rPr>
        <w:t>Дорога домой станет веселее с игрой</w:t>
      </w:r>
      <w:r w:rsidRPr="004B0978">
        <w:rPr>
          <w:rStyle w:val="c1"/>
          <w:color w:val="111111"/>
          <w:sz w:val="28"/>
          <w:szCs w:val="28"/>
        </w:rPr>
        <w:t xml:space="preserve"> на развитие глазомера </w:t>
      </w:r>
      <w:r w:rsidRPr="004B0978">
        <w:rPr>
          <w:rStyle w:val="c4"/>
          <w:b/>
          <w:bCs/>
          <w:color w:val="111111"/>
          <w:sz w:val="28"/>
          <w:szCs w:val="28"/>
        </w:rPr>
        <w:t xml:space="preserve">«Сколько шагов </w:t>
      </w:r>
      <w:proofErr w:type="gramStart"/>
      <w:r w:rsidRPr="004B0978">
        <w:rPr>
          <w:rStyle w:val="c4"/>
          <w:b/>
          <w:bCs/>
          <w:color w:val="111111"/>
          <w:sz w:val="28"/>
          <w:szCs w:val="28"/>
        </w:rPr>
        <w:t>до</w:t>
      </w:r>
      <w:proofErr w:type="gramEnd"/>
      <w:r w:rsidRPr="004B0978">
        <w:rPr>
          <w:rStyle w:val="c4"/>
          <w:b/>
          <w:bCs/>
          <w:color w:val="111111"/>
          <w:sz w:val="28"/>
          <w:szCs w:val="28"/>
        </w:rPr>
        <w:t>…» </w:t>
      </w:r>
      <w:r w:rsidRPr="004B0978">
        <w:rPr>
          <w:rStyle w:val="c1"/>
          <w:color w:val="111111"/>
          <w:sz w:val="28"/>
          <w:szCs w:val="28"/>
        </w:rPr>
        <w:t> </w:t>
      </w:r>
      <w:proofErr w:type="gramStart"/>
      <w:r w:rsidRPr="004B0978">
        <w:rPr>
          <w:rStyle w:val="c1"/>
          <w:color w:val="111111"/>
          <w:sz w:val="28"/>
          <w:szCs w:val="28"/>
        </w:rPr>
        <w:t>Взрослый</w:t>
      </w:r>
      <w:proofErr w:type="gramEnd"/>
      <w:r w:rsidRPr="004B0978">
        <w:rPr>
          <w:rStyle w:val="c1"/>
          <w:color w:val="111111"/>
          <w:sz w:val="28"/>
          <w:szCs w:val="28"/>
        </w:rPr>
        <w:t xml:space="preserve"> и ребёнок предполагают, сколько шагов они пройдут до ближайшего дерева машины, дома, клумбы, а затем считают их. Шаги могут быть обычными, гигантскими или крошечными.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978">
        <w:rPr>
          <w:rStyle w:val="c1"/>
          <w:color w:val="111111"/>
          <w:sz w:val="28"/>
          <w:szCs w:val="28"/>
        </w:rPr>
        <w:t>3. </w:t>
      </w:r>
      <w:r w:rsidRPr="004B0978">
        <w:rPr>
          <w:rStyle w:val="c4"/>
          <w:b/>
          <w:bCs/>
          <w:color w:val="111111"/>
          <w:sz w:val="28"/>
          <w:szCs w:val="28"/>
        </w:rPr>
        <w:t>«Навигатор».</w:t>
      </w:r>
      <w:r w:rsidRPr="004B0978">
        <w:rPr>
          <w:rStyle w:val="c1"/>
          <w:color w:val="111111"/>
          <w:sz w:val="28"/>
          <w:szCs w:val="28"/>
        </w:rPr>
        <w:t> Предложите ребёнку превратиться в робота, который будет подсказывать дорогу</w:t>
      </w:r>
      <w:r w:rsidRPr="004B0978">
        <w:rPr>
          <w:rStyle w:val="c4"/>
          <w:b/>
          <w:bCs/>
          <w:color w:val="111111"/>
          <w:sz w:val="28"/>
          <w:szCs w:val="28"/>
        </w:rPr>
        <w:t>.</w:t>
      </w:r>
      <w:r w:rsidRPr="004B0978">
        <w:rPr>
          <w:rStyle w:val="c1"/>
          <w:color w:val="111111"/>
          <w:sz w:val="28"/>
          <w:szCs w:val="28"/>
        </w:rPr>
        <w:t xml:space="preserve"> Например, через 3 шага поверните налево, двигайтесь прямо до берёзы и т. д. Такая игра способствует развитию умения ориентироваться в пространстве, помогает усвоить понятия </w:t>
      </w:r>
      <w:proofErr w:type="spellStart"/>
      <w:r w:rsidRPr="004B0978">
        <w:rPr>
          <w:rStyle w:val="c1"/>
          <w:color w:val="111111"/>
          <w:sz w:val="28"/>
          <w:szCs w:val="28"/>
        </w:rPr>
        <w:t>влево-вправо</w:t>
      </w:r>
      <w:proofErr w:type="spellEnd"/>
      <w:r w:rsidRPr="004B0978">
        <w:rPr>
          <w:rStyle w:val="c1"/>
          <w:color w:val="111111"/>
          <w:sz w:val="28"/>
          <w:szCs w:val="28"/>
        </w:rPr>
        <w:t>, развивает речь, учит прогнозированию.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978">
        <w:rPr>
          <w:rStyle w:val="c1"/>
          <w:color w:val="111111"/>
          <w:sz w:val="28"/>
          <w:szCs w:val="28"/>
        </w:rPr>
        <w:t xml:space="preserve">4. </w:t>
      </w:r>
      <w:r w:rsidR="00D863FF" w:rsidRPr="004B0978">
        <w:rPr>
          <w:rStyle w:val="c1"/>
          <w:color w:val="111111"/>
          <w:sz w:val="28"/>
          <w:szCs w:val="28"/>
        </w:rPr>
        <w:t xml:space="preserve">Если у вашего непоседы устали </w:t>
      </w:r>
      <w:proofErr w:type="gramStart"/>
      <w:r w:rsidR="00D863FF" w:rsidRPr="004B0978">
        <w:rPr>
          <w:rStyle w:val="c1"/>
          <w:color w:val="111111"/>
          <w:sz w:val="28"/>
          <w:szCs w:val="28"/>
        </w:rPr>
        <w:t>ножки</w:t>
      </w:r>
      <w:proofErr w:type="gramEnd"/>
      <w:r w:rsidR="00D863FF" w:rsidRPr="004B0978">
        <w:rPr>
          <w:rStyle w:val="c1"/>
          <w:color w:val="111111"/>
          <w:sz w:val="28"/>
          <w:szCs w:val="28"/>
        </w:rPr>
        <w:t xml:space="preserve"> и он просится на ручки, то на помощь придет игра « </w:t>
      </w:r>
      <w:r w:rsidR="00D863FF" w:rsidRPr="004B0978">
        <w:rPr>
          <w:rStyle w:val="c1"/>
          <w:b/>
          <w:color w:val="111111"/>
          <w:sz w:val="28"/>
          <w:szCs w:val="28"/>
        </w:rPr>
        <w:t>Поскачем как зайчишки</w:t>
      </w:r>
      <w:r w:rsidR="00D863FF" w:rsidRPr="004B0978">
        <w:rPr>
          <w:rStyle w:val="c1"/>
          <w:color w:val="111111"/>
          <w:sz w:val="28"/>
          <w:szCs w:val="28"/>
        </w:rPr>
        <w:t xml:space="preserve"> »</w:t>
      </w:r>
      <w:r w:rsidRPr="004B0978">
        <w:rPr>
          <w:rStyle w:val="c1"/>
          <w:color w:val="111111"/>
          <w:sz w:val="28"/>
          <w:szCs w:val="28"/>
        </w:rPr>
        <w:t xml:space="preserve"> В пути он с удовольствием покажет, как прыгает зайчик, подкрадывается кот, переваливается пингвин, летит птица, бежит собака.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B0978">
        <w:rPr>
          <w:rStyle w:val="c1"/>
          <w:color w:val="111111"/>
          <w:sz w:val="28"/>
          <w:szCs w:val="28"/>
        </w:rPr>
        <w:t xml:space="preserve">          </w:t>
      </w:r>
      <w:r w:rsidRPr="004B0978">
        <w:rPr>
          <w:rStyle w:val="c1"/>
          <w:b/>
          <w:color w:val="111111"/>
          <w:sz w:val="28"/>
          <w:szCs w:val="28"/>
        </w:rPr>
        <w:t>Речевые игры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978">
        <w:rPr>
          <w:rStyle w:val="c1"/>
          <w:color w:val="111111"/>
          <w:sz w:val="28"/>
          <w:szCs w:val="28"/>
        </w:rPr>
        <w:t>В дороге удобно играть в речевые игры</w:t>
      </w:r>
      <w:r w:rsidRPr="004B0978">
        <w:rPr>
          <w:rStyle w:val="c4"/>
          <w:b/>
          <w:bCs/>
          <w:color w:val="111111"/>
          <w:sz w:val="28"/>
          <w:szCs w:val="28"/>
        </w:rPr>
        <w:t>.</w:t>
      </w:r>
      <w:r w:rsidRPr="004B0978">
        <w:rPr>
          <w:rStyle w:val="c1"/>
          <w:color w:val="111111"/>
          <w:sz w:val="28"/>
          <w:szCs w:val="28"/>
        </w:rPr>
        <w:t> Они полезны для тренировки правильного звукопроизношения, учат вычленять звук из слова, расширяют словарный запас.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978">
        <w:rPr>
          <w:rStyle w:val="c1"/>
          <w:color w:val="111111"/>
          <w:sz w:val="28"/>
          <w:szCs w:val="28"/>
        </w:rPr>
        <w:t>1. По очереди придумывайте слова на заданную букву или слог.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978">
        <w:rPr>
          <w:rStyle w:val="c1"/>
          <w:color w:val="111111"/>
          <w:sz w:val="28"/>
          <w:szCs w:val="28"/>
        </w:rPr>
        <w:t xml:space="preserve">2. Если ребёнок занимается у логопеда, повторите </w:t>
      </w:r>
      <w:proofErr w:type="spellStart"/>
      <w:r w:rsidRPr="004B0978">
        <w:rPr>
          <w:rStyle w:val="c1"/>
          <w:color w:val="111111"/>
          <w:sz w:val="28"/>
          <w:szCs w:val="28"/>
        </w:rPr>
        <w:t>чистоговорки</w:t>
      </w:r>
      <w:proofErr w:type="spellEnd"/>
      <w:r w:rsidRPr="004B0978">
        <w:rPr>
          <w:rStyle w:val="c1"/>
          <w:color w:val="111111"/>
          <w:sz w:val="28"/>
          <w:szCs w:val="28"/>
        </w:rPr>
        <w:t xml:space="preserve"> из домашнего задания. При этом можно шагать, прыгать или хлопать в ритм стиха.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978">
        <w:rPr>
          <w:rStyle w:val="c1"/>
          <w:color w:val="111111"/>
          <w:sz w:val="28"/>
          <w:szCs w:val="28"/>
        </w:rPr>
        <w:t>3</w:t>
      </w:r>
      <w:r w:rsidRPr="004B0978">
        <w:rPr>
          <w:rStyle w:val="c9"/>
          <w:b/>
          <w:bCs/>
          <w:i/>
          <w:iCs/>
          <w:color w:val="111111"/>
          <w:sz w:val="28"/>
          <w:szCs w:val="28"/>
        </w:rPr>
        <w:t>. «А что ещё?»</w:t>
      </w:r>
      <w:r w:rsidRPr="004B0978">
        <w:rPr>
          <w:rStyle w:val="c1"/>
          <w:color w:val="111111"/>
          <w:sz w:val="28"/>
          <w:szCs w:val="28"/>
        </w:rPr>
        <w:t> В этой игре ведущий задаёт вопросы, чередуя существительные и прилагательные. Игра может продолжаться бесконечно, единственное условие – не повторяться в ответах. Что бывает круглым? Мяч. Каким ещё бывает мяч? Синим. Что ещё бывает синим? Небо. Каким ещё бывает небо?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978">
        <w:rPr>
          <w:rStyle w:val="c1"/>
          <w:color w:val="111111"/>
          <w:sz w:val="28"/>
          <w:szCs w:val="28"/>
        </w:rPr>
        <w:t>4. Поиграйте в </w:t>
      </w:r>
      <w:r w:rsidRPr="004B0978">
        <w:rPr>
          <w:rStyle w:val="c4"/>
          <w:b/>
          <w:bCs/>
          <w:color w:val="111111"/>
          <w:sz w:val="28"/>
          <w:szCs w:val="28"/>
        </w:rPr>
        <w:t>«Противоположности».</w:t>
      </w:r>
      <w:r w:rsidRPr="004B0978">
        <w:rPr>
          <w:rStyle w:val="c1"/>
          <w:color w:val="111111"/>
          <w:sz w:val="28"/>
          <w:szCs w:val="28"/>
        </w:rPr>
        <w:t> Большой – маленький, широкий – узкий, высокий – низкий. Такая игра позволит обогатить и активизировать словарный запас ребёнка, развивает мышление.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978">
        <w:rPr>
          <w:rStyle w:val="c1"/>
          <w:color w:val="111111"/>
          <w:sz w:val="28"/>
          <w:szCs w:val="28"/>
        </w:rPr>
        <w:lastRenderedPageBreak/>
        <w:t xml:space="preserve">5. </w:t>
      </w:r>
      <w:proofErr w:type="gramStart"/>
      <w:r w:rsidRPr="004B0978">
        <w:rPr>
          <w:rStyle w:val="c1"/>
          <w:color w:val="111111"/>
          <w:sz w:val="28"/>
          <w:szCs w:val="28"/>
        </w:rPr>
        <w:t>В игре </w:t>
      </w:r>
      <w:r w:rsidRPr="004B0978">
        <w:rPr>
          <w:rStyle w:val="c4"/>
          <w:b/>
          <w:bCs/>
          <w:color w:val="111111"/>
          <w:sz w:val="28"/>
          <w:szCs w:val="28"/>
        </w:rPr>
        <w:t>«Я большой, ты маленький»</w:t>
      </w:r>
      <w:r w:rsidRPr="004B0978">
        <w:rPr>
          <w:rStyle w:val="c1"/>
          <w:color w:val="111111"/>
          <w:sz w:val="28"/>
          <w:szCs w:val="28"/>
        </w:rPr>
        <w:t> ребё</w:t>
      </w:r>
      <w:r w:rsidRPr="004B0978">
        <w:rPr>
          <w:rStyle w:val="c6"/>
          <w:color w:val="111111"/>
          <w:sz w:val="28"/>
          <w:szCs w:val="28"/>
          <w:u w:val="single"/>
        </w:rPr>
        <w:t>нок учится менять форму слова на уменьшительно-ласкательную</w:t>
      </w:r>
      <w:r w:rsidRPr="004B0978">
        <w:rPr>
          <w:rStyle w:val="c1"/>
          <w:color w:val="111111"/>
          <w:sz w:val="28"/>
          <w:szCs w:val="28"/>
        </w:rPr>
        <w:t>: если я дом, то ты (домик); я цветок, а ты? (цветочек).</w:t>
      </w:r>
      <w:proofErr w:type="gramEnd"/>
      <w:r w:rsidRPr="004B0978">
        <w:rPr>
          <w:rStyle w:val="c1"/>
          <w:color w:val="111111"/>
          <w:sz w:val="28"/>
          <w:szCs w:val="28"/>
        </w:rPr>
        <w:t xml:space="preserve"> Ещё один вариант игры предполагает называние животных и детё</w:t>
      </w:r>
      <w:r w:rsidRPr="004B0978">
        <w:rPr>
          <w:rStyle w:val="c6"/>
          <w:color w:val="111111"/>
          <w:sz w:val="28"/>
          <w:szCs w:val="28"/>
          <w:u w:val="single"/>
        </w:rPr>
        <w:t>нышей</w:t>
      </w:r>
      <w:r w:rsidRPr="004B0978">
        <w:rPr>
          <w:rStyle w:val="c1"/>
          <w:color w:val="111111"/>
          <w:sz w:val="28"/>
          <w:szCs w:val="28"/>
        </w:rPr>
        <w:t>: я зайчиха, ты – зайчонок.</w:t>
      </w:r>
    </w:p>
    <w:p w:rsidR="00384325" w:rsidRPr="004B0978" w:rsidRDefault="00384325" w:rsidP="004B097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0978">
        <w:rPr>
          <w:rStyle w:val="c1"/>
          <w:color w:val="111111"/>
          <w:sz w:val="28"/>
          <w:szCs w:val="28"/>
        </w:rPr>
        <w:t>6. </w:t>
      </w:r>
      <w:r w:rsidRPr="004B0978">
        <w:rPr>
          <w:rStyle w:val="c4"/>
          <w:b/>
          <w:bCs/>
          <w:color w:val="111111"/>
          <w:sz w:val="28"/>
          <w:szCs w:val="28"/>
        </w:rPr>
        <w:t xml:space="preserve">«Речевые </w:t>
      </w:r>
      <w:proofErr w:type="spellStart"/>
      <w:r w:rsidRPr="004B0978">
        <w:rPr>
          <w:rStyle w:val="c4"/>
          <w:b/>
          <w:bCs/>
          <w:color w:val="111111"/>
          <w:sz w:val="28"/>
          <w:szCs w:val="28"/>
        </w:rPr>
        <w:t>пазлы</w:t>
      </w:r>
      <w:proofErr w:type="spellEnd"/>
      <w:r w:rsidRPr="004B0978">
        <w:rPr>
          <w:rStyle w:val="c4"/>
          <w:b/>
          <w:bCs/>
          <w:color w:val="111111"/>
          <w:sz w:val="28"/>
          <w:szCs w:val="28"/>
        </w:rPr>
        <w:t>».</w:t>
      </w:r>
      <w:r w:rsidRPr="004B0978">
        <w:rPr>
          <w:rStyle w:val="c1"/>
          <w:color w:val="111111"/>
          <w:sz w:val="28"/>
          <w:szCs w:val="28"/>
        </w:rPr>
        <w:t> </w:t>
      </w:r>
      <w:proofErr w:type="gramStart"/>
      <w:r w:rsidRPr="004B0978">
        <w:rPr>
          <w:rStyle w:val="c1"/>
          <w:color w:val="111111"/>
          <w:sz w:val="28"/>
          <w:szCs w:val="28"/>
        </w:rPr>
        <w:t>Задача ребё</w:t>
      </w:r>
      <w:r w:rsidRPr="004B0978">
        <w:rPr>
          <w:rStyle w:val="c6"/>
          <w:color w:val="111111"/>
          <w:sz w:val="28"/>
          <w:szCs w:val="28"/>
          <w:u w:val="single"/>
        </w:rPr>
        <w:t>нка отгадать предмет по отдельным частям</w:t>
      </w:r>
      <w:r w:rsidRPr="004B0978">
        <w:rPr>
          <w:rStyle w:val="c1"/>
          <w:color w:val="111111"/>
          <w:sz w:val="28"/>
          <w:szCs w:val="28"/>
        </w:rPr>
        <w:t>: стены, окно, крыша – это дом; толстый ствол, ветки, листья, корни – это дерево.</w:t>
      </w:r>
      <w:proofErr w:type="gramEnd"/>
    </w:p>
    <w:p w:rsidR="00BD1AD3" w:rsidRPr="004B0978" w:rsidRDefault="00BD1AD3" w:rsidP="004B09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1AD3" w:rsidRPr="004B0978" w:rsidSect="0079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384325"/>
    <w:rsid w:val="00384325"/>
    <w:rsid w:val="004B0978"/>
    <w:rsid w:val="00737703"/>
    <w:rsid w:val="00796B46"/>
    <w:rsid w:val="00857060"/>
    <w:rsid w:val="00A71D63"/>
    <w:rsid w:val="00AF69DD"/>
    <w:rsid w:val="00BD1AD3"/>
    <w:rsid w:val="00C145AE"/>
    <w:rsid w:val="00D863FF"/>
    <w:rsid w:val="00E5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8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4325"/>
  </w:style>
  <w:style w:type="paragraph" w:customStyle="1" w:styleId="c3">
    <w:name w:val="c3"/>
    <w:basedOn w:val="a"/>
    <w:rsid w:val="0038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4325"/>
  </w:style>
  <w:style w:type="character" w:customStyle="1" w:styleId="c4">
    <w:name w:val="c4"/>
    <w:basedOn w:val="a0"/>
    <w:rsid w:val="00384325"/>
  </w:style>
  <w:style w:type="character" w:customStyle="1" w:styleId="c9">
    <w:name w:val="c9"/>
    <w:basedOn w:val="a0"/>
    <w:rsid w:val="00384325"/>
  </w:style>
  <w:style w:type="character" w:customStyle="1" w:styleId="c6">
    <w:name w:val="c6"/>
    <w:basedOn w:val="a0"/>
    <w:rsid w:val="00384325"/>
  </w:style>
  <w:style w:type="paragraph" w:styleId="a3">
    <w:name w:val="Normal (Web)"/>
    <w:basedOn w:val="a"/>
    <w:uiPriority w:val="99"/>
    <w:semiHidden/>
    <w:unhideWhenUsed/>
    <w:rsid w:val="00C1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2024-01-11T15:43:00Z</dcterms:created>
  <dcterms:modified xsi:type="dcterms:W3CDTF">2024-11-25T16:35:00Z</dcterms:modified>
</cp:coreProperties>
</file>